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96C" w:rsidRPr="00FF51A6" w:rsidRDefault="003A096C" w:rsidP="003C586E">
      <w:pPr>
        <w:pStyle w:val="a7"/>
        <w:shd w:val="clear" w:color="auto" w:fill="FFFFFF" w:themeFill="background1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FF51A6">
        <w:rPr>
          <w:rFonts w:ascii="Arial" w:hAnsi="Arial" w:cs="Arial"/>
          <w:b/>
          <w:sz w:val="18"/>
          <w:szCs w:val="18"/>
        </w:rPr>
        <w:t>Форма А5</w:t>
      </w:r>
    </w:p>
    <w:p w:rsidR="003A096C" w:rsidRPr="00FF51A6" w:rsidRDefault="003A096C" w:rsidP="003A096C">
      <w:pPr>
        <w:pStyle w:val="a7"/>
        <w:shd w:val="clear" w:color="auto" w:fill="FFFFFF" w:themeFill="background1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FF51A6">
        <w:rPr>
          <w:rFonts w:ascii="Arial" w:hAnsi="Arial" w:cs="Arial"/>
          <w:b/>
          <w:sz w:val="18"/>
          <w:szCs w:val="18"/>
        </w:rPr>
        <w:t>Информация в официальный каталог выставки.</w:t>
      </w:r>
    </w:p>
    <w:p w:rsidR="001265E1" w:rsidRPr="00FF51A6" w:rsidRDefault="003A096C" w:rsidP="003A096C">
      <w:pPr>
        <w:jc w:val="center"/>
        <w:rPr>
          <w:rStyle w:val="a9"/>
          <w:rFonts w:ascii="Arial" w:hAnsi="Arial" w:cs="Arial"/>
          <w:b/>
          <w:color w:val="0070C0"/>
          <w:sz w:val="18"/>
          <w:szCs w:val="18"/>
        </w:rPr>
      </w:pPr>
      <w:r w:rsidRPr="00FF51A6">
        <w:rPr>
          <w:rFonts w:ascii="Arial" w:hAnsi="Arial" w:cs="Arial"/>
          <w:b/>
          <w:color w:val="FF0000"/>
          <w:sz w:val="18"/>
          <w:szCs w:val="18"/>
        </w:rPr>
        <w:t xml:space="preserve">Заполненную форму в формате </w:t>
      </w:r>
      <w:r w:rsidRPr="00FF51A6">
        <w:rPr>
          <w:rFonts w:ascii="Arial" w:hAnsi="Arial" w:cs="Arial"/>
          <w:b/>
          <w:color w:val="FF0000"/>
          <w:sz w:val="18"/>
          <w:szCs w:val="18"/>
          <w:lang w:val="en-US"/>
        </w:rPr>
        <w:t>WORD</w:t>
      </w:r>
      <w:r w:rsidRPr="00FF51A6">
        <w:rPr>
          <w:rFonts w:ascii="Arial" w:hAnsi="Arial" w:cs="Arial"/>
          <w:b/>
          <w:color w:val="FF0000"/>
          <w:sz w:val="18"/>
          <w:szCs w:val="18"/>
        </w:rPr>
        <w:t xml:space="preserve">, а также в отсканированном виде с печатью отправить на </w:t>
      </w:r>
      <w:hyperlink r:id="rId7" w:history="1">
        <w:r w:rsidRPr="00FF51A6">
          <w:rPr>
            <w:rStyle w:val="a9"/>
            <w:rFonts w:ascii="Arial" w:hAnsi="Arial" w:cs="Arial"/>
            <w:b/>
            <w:color w:val="0070C0"/>
            <w:sz w:val="18"/>
            <w:szCs w:val="18"/>
          </w:rPr>
          <w:t>Ryabtse</w:t>
        </w:r>
        <w:bookmarkStart w:id="0" w:name="_GoBack"/>
        <w:bookmarkEnd w:id="0"/>
        <w:r w:rsidRPr="00FF51A6">
          <w:rPr>
            <w:rStyle w:val="a9"/>
            <w:rFonts w:ascii="Arial" w:hAnsi="Arial" w:cs="Arial"/>
            <w:b/>
            <w:color w:val="0070C0"/>
            <w:sz w:val="18"/>
            <w:szCs w:val="18"/>
          </w:rPr>
          <w:t>va.O@expo-elektra.ru</w:t>
        </w:r>
      </w:hyperlink>
    </w:p>
    <w:p w:rsidR="000A6DD1" w:rsidRPr="00FF51A6" w:rsidRDefault="003A096C" w:rsidP="000A6DD1">
      <w:pPr>
        <w:jc w:val="right"/>
        <w:rPr>
          <w:rFonts w:ascii="Arial" w:hAnsi="Arial" w:cs="Arial"/>
          <w:b/>
          <w:sz w:val="18"/>
          <w:szCs w:val="18"/>
        </w:rPr>
      </w:pPr>
      <w:r w:rsidRPr="00FF51A6">
        <w:rPr>
          <w:rFonts w:ascii="Arial" w:hAnsi="Arial" w:cs="Arial"/>
          <w:b/>
          <w:sz w:val="18"/>
          <w:szCs w:val="18"/>
        </w:rPr>
        <w:t>Срок подачи: до 01.03.2020</w:t>
      </w:r>
    </w:p>
    <w:p w:rsidR="000A6DD1" w:rsidRPr="00FF51A6" w:rsidRDefault="000A6DD1" w:rsidP="000A6DD1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F51A6">
        <w:rPr>
          <w:rFonts w:ascii="Arial" w:hAnsi="Arial" w:cs="Arial"/>
          <w:sz w:val="18"/>
          <w:szCs w:val="18"/>
        </w:rPr>
        <w:t>Наименование Компании: ____________________________</w:t>
      </w:r>
      <w:r w:rsidR="00316EB7" w:rsidRPr="00FF51A6">
        <w:rPr>
          <w:rFonts w:ascii="Arial" w:hAnsi="Arial" w:cs="Arial"/>
          <w:sz w:val="18"/>
          <w:szCs w:val="18"/>
        </w:rPr>
        <w:t>________________________________</w:t>
      </w:r>
      <w:r w:rsidR="00FF51A6">
        <w:rPr>
          <w:rFonts w:ascii="Arial" w:hAnsi="Arial" w:cs="Arial"/>
          <w:sz w:val="18"/>
          <w:szCs w:val="18"/>
        </w:rPr>
        <w:t>___________</w:t>
      </w:r>
    </w:p>
    <w:p w:rsidR="000A6DD1" w:rsidRPr="00FF51A6" w:rsidRDefault="000A6DD1" w:rsidP="000A6DD1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F51A6">
        <w:rPr>
          <w:rFonts w:ascii="Arial" w:hAnsi="Arial" w:cs="Arial"/>
          <w:sz w:val="18"/>
          <w:szCs w:val="18"/>
        </w:rPr>
        <w:t>Контактное лицо: ____________________________________</w:t>
      </w:r>
      <w:r w:rsidR="00316EB7" w:rsidRPr="00FF51A6">
        <w:rPr>
          <w:rFonts w:ascii="Arial" w:hAnsi="Arial" w:cs="Arial"/>
          <w:sz w:val="18"/>
          <w:szCs w:val="18"/>
        </w:rPr>
        <w:t>_______________________________</w:t>
      </w:r>
      <w:r w:rsidR="00FF51A6">
        <w:rPr>
          <w:rFonts w:ascii="Arial" w:hAnsi="Arial" w:cs="Arial"/>
          <w:sz w:val="18"/>
          <w:szCs w:val="18"/>
        </w:rPr>
        <w:t>___________</w:t>
      </w:r>
    </w:p>
    <w:p w:rsidR="000A6DD1" w:rsidRPr="00FF51A6" w:rsidRDefault="000A6DD1" w:rsidP="000A6DD1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F51A6">
        <w:rPr>
          <w:rFonts w:ascii="Arial" w:hAnsi="Arial" w:cs="Arial"/>
          <w:sz w:val="18"/>
          <w:szCs w:val="18"/>
        </w:rPr>
        <w:t>Телефон: _______________________E-</w:t>
      </w:r>
      <w:proofErr w:type="spellStart"/>
      <w:r w:rsidRPr="00FF51A6">
        <w:rPr>
          <w:rFonts w:ascii="Arial" w:hAnsi="Arial" w:cs="Arial"/>
          <w:sz w:val="18"/>
          <w:szCs w:val="18"/>
        </w:rPr>
        <w:t>mail</w:t>
      </w:r>
      <w:proofErr w:type="spellEnd"/>
      <w:r w:rsidRPr="00FF51A6">
        <w:rPr>
          <w:rFonts w:ascii="Arial" w:hAnsi="Arial" w:cs="Arial"/>
          <w:sz w:val="18"/>
          <w:szCs w:val="18"/>
        </w:rPr>
        <w:t>: _______________________</w:t>
      </w:r>
      <w:r w:rsidR="00316EB7" w:rsidRPr="00FF51A6">
        <w:rPr>
          <w:rFonts w:ascii="Arial" w:hAnsi="Arial" w:cs="Arial"/>
          <w:sz w:val="18"/>
          <w:szCs w:val="18"/>
        </w:rPr>
        <w:t>____________________</w:t>
      </w:r>
      <w:r w:rsidRPr="00FF51A6">
        <w:rPr>
          <w:rFonts w:ascii="Arial" w:hAnsi="Arial" w:cs="Arial"/>
          <w:sz w:val="18"/>
          <w:szCs w:val="18"/>
        </w:rPr>
        <w:t>_</w:t>
      </w:r>
      <w:r w:rsidR="00FF51A6">
        <w:rPr>
          <w:rFonts w:ascii="Arial" w:hAnsi="Arial" w:cs="Arial"/>
          <w:sz w:val="18"/>
          <w:szCs w:val="18"/>
        </w:rPr>
        <w:t>___________</w:t>
      </w:r>
    </w:p>
    <w:p w:rsidR="000A6DD1" w:rsidRPr="00FF51A6" w:rsidRDefault="000A6DD1" w:rsidP="000A6DD1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FF51A6">
        <w:rPr>
          <w:rFonts w:ascii="Arial" w:hAnsi="Arial" w:cs="Arial"/>
          <w:sz w:val="18"/>
          <w:szCs w:val="18"/>
        </w:rPr>
        <w:t>Номер стенда_____________________________________</w:t>
      </w:r>
      <w:r w:rsidR="00316EB7" w:rsidRPr="00FF51A6">
        <w:rPr>
          <w:rFonts w:ascii="Arial" w:hAnsi="Arial" w:cs="Arial"/>
          <w:sz w:val="18"/>
          <w:szCs w:val="18"/>
        </w:rPr>
        <w:t>______________________________</w:t>
      </w:r>
      <w:r w:rsidRPr="00FF51A6">
        <w:rPr>
          <w:rFonts w:ascii="Arial" w:hAnsi="Arial" w:cs="Arial"/>
          <w:sz w:val="18"/>
          <w:szCs w:val="18"/>
        </w:rPr>
        <w:t>___</w:t>
      </w:r>
      <w:r w:rsidR="00FF51A6">
        <w:rPr>
          <w:rFonts w:ascii="Arial" w:hAnsi="Arial" w:cs="Arial"/>
          <w:sz w:val="18"/>
          <w:szCs w:val="18"/>
        </w:rPr>
        <w:t>___________</w:t>
      </w:r>
    </w:p>
    <w:p w:rsidR="000A6DD1" w:rsidRPr="00FF51A6" w:rsidRDefault="000A6DD1" w:rsidP="000A6DD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0A6DD1" w:rsidRPr="00FF51A6" w:rsidRDefault="000A6DD1" w:rsidP="00316EB7">
      <w:pPr>
        <w:pStyle w:val="a5"/>
        <w:ind w:firstLine="709"/>
        <w:jc w:val="both"/>
        <w:rPr>
          <w:rFonts w:ascii="Arial" w:hAnsi="Arial" w:cs="Arial"/>
          <w:sz w:val="17"/>
          <w:szCs w:val="17"/>
        </w:rPr>
      </w:pPr>
      <w:r w:rsidRPr="00FF51A6">
        <w:rPr>
          <w:rFonts w:ascii="Arial" w:hAnsi="Arial" w:cs="Arial"/>
          <w:sz w:val="17"/>
          <w:szCs w:val="17"/>
        </w:rPr>
        <w:t>Для публикации информации о компании в официальном каталоге, пожалуйста, предоставьте</w:t>
      </w:r>
      <w:r w:rsidR="00316EB7" w:rsidRPr="00FF51A6">
        <w:rPr>
          <w:rFonts w:ascii="Arial" w:hAnsi="Arial" w:cs="Arial"/>
          <w:b/>
          <w:sz w:val="17"/>
          <w:szCs w:val="17"/>
        </w:rPr>
        <w:t xml:space="preserve"> до 01 МАРТА 2020 </w:t>
      </w:r>
      <w:r w:rsidRPr="00FF51A6">
        <w:rPr>
          <w:rFonts w:ascii="Arial" w:hAnsi="Arial" w:cs="Arial"/>
          <w:b/>
          <w:sz w:val="17"/>
          <w:szCs w:val="17"/>
        </w:rPr>
        <w:t xml:space="preserve">г. </w:t>
      </w:r>
      <w:r w:rsidRPr="00FF51A6">
        <w:rPr>
          <w:rFonts w:ascii="Arial" w:hAnsi="Arial" w:cs="Arial"/>
          <w:sz w:val="17"/>
          <w:szCs w:val="17"/>
        </w:rPr>
        <w:t xml:space="preserve">на русском и английском языках необходимую информацию Организатору. Если объем информации превышает 600 печатных знаков на русском языке и 600 печатных знаков на английском языке, то Экспоненту необходимо доплатить по 200 руб. за каждую дополнительную строку (1 строка - 60 знаков с пробелами). Размещение логотипа фирмы возможно, только в случае передачи файла в форматах. </w:t>
      </w:r>
      <w:proofErr w:type="spellStart"/>
      <w:r w:rsidRPr="00FF51A6">
        <w:rPr>
          <w:rFonts w:ascii="Arial" w:hAnsi="Arial" w:cs="Arial"/>
          <w:sz w:val="17"/>
          <w:szCs w:val="17"/>
        </w:rPr>
        <w:t>ai</w:t>
      </w:r>
      <w:proofErr w:type="spellEnd"/>
      <w:proofErr w:type="gramStart"/>
      <w:r w:rsidRPr="00FF51A6">
        <w:rPr>
          <w:rFonts w:ascii="Arial" w:hAnsi="Arial" w:cs="Arial"/>
          <w:sz w:val="17"/>
          <w:szCs w:val="17"/>
        </w:rPr>
        <w:t>, .</w:t>
      </w:r>
      <w:proofErr w:type="spellStart"/>
      <w:r w:rsidRPr="00FF51A6">
        <w:rPr>
          <w:rFonts w:ascii="Arial" w:hAnsi="Arial" w:cs="Arial"/>
          <w:sz w:val="17"/>
          <w:szCs w:val="17"/>
        </w:rPr>
        <w:t>eps</w:t>
      </w:r>
      <w:proofErr w:type="spellEnd"/>
      <w:proofErr w:type="gramEnd"/>
      <w:r w:rsidRPr="00FF51A6">
        <w:rPr>
          <w:rFonts w:ascii="Arial" w:hAnsi="Arial" w:cs="Arial"/>
          <w:sz w:val="17"/>
          <w:szCs w:val="17"/>
        </w:rPr>
        <w:t>. </w:t>
      </w:r>
      <w:proofErr w:type="spellStart"/>
      <w:r w:rsidRPr="00FF51A6">
        <w:rPr>
          <w:rFonts w:ascii="Arial" w:hAnsi="Arial" w:cs="Arial"/>
          <w:sz w:val="17"/>
          <w:szCs w:val="17"/>
        </w:rPr>
        <w:t>cdr</w:t>
      </w:r>
      <w:proofErr w:type="spellEnd"/>
      <w:r w:rsidRPr="00FF51A6">
        <w:rPr>
          <w:rFonts w:ascii="Arial" w:hAnsi="Arial" w:cs="Arial"/>
          <w:sz w:val="17"/>
          <w:szCs w:val="17"/>
        </w:rPr>
        <w:t>, в векторном формате со скривленным шрифтом.</w:t>
      </w:r>
    </w:p>
    <w:p w:rsidR="000A6DD1" w:rsidRPr="00FF51A6" w:rsidRDefault="000A6DD1" w:rsidP="00316EB7">
      <w:pPr>
        <w:pStyle w:val="a5"/>
        <w:ind w:firstLine="709"/>
        <w:jc w:val="both"/>
        <w:rPr>
          <w:rFonts w:ascii="Arial" w:hAnsi="Arial" w:cs="Arial"/>
          <w:sz w:val="17"/>
          <w:szCs w:val="17"/>
        </w:rPr>
      </w:pPr>
      <w:r w:rsidRPr="00FF51A6">
        <w:rPr>
          <w:rFonts w:ascii="Arial" w:hAnsi="Arial" w:cs="Arial"/>
          <w:sz w:val="17"/>
          <w:szCs w:val="17"/>
        </w:rPr>
        <w:t xml:space="preserve">Информацию в каталог необходимо </w:t>
      </w:r>
      <w:r w:rsidRPr="00FF51A6">
        <w:rPr>
          <w:rFonts w:ascii="Arial" w:hAnsi="Arial" w:cs="Arial"/>
          <w:b/>
          <w:sz w:val="17"/>
          <w:szCs w:val="17"/>
        </w:rPr>
        <w:t>до</w:t>
      </w:r>
      <w:r w:rsidRPr="00FF51A6">
        <w:rPr>
          <w:rFonts w:ascii="Arial" w:hAnsi="Arial" w:cs="Arial"/>
          <w:b/>
          <w:snapToGrid w:val="0"/>
          <w:sz w:val="17"/>
          <w:szCs w:val="17"/>
        </w:rPr>
        <w:t xml:space="preserve"> 01 МАРТА 2020 г. </w:t>
      </w:r>
      <w:r w:rsidRPr="00FF51A6">
        <w:rPr>
          <w:rFonts w:ascii="Arial" w:hAnsi="Arial" w:cs="Arial"/>
          <w:sz w:val="17"/>
          <w:szCs w:val="17"/>
        </w:rPr>
        <w:t xml:space="preserve">выслать </w:t>
      </w:r>
      <w:r w:rsidRPr="00FF51A6">
        <w:rPr>
          <w:rFonts w:ascii="Arial" w:hAnsi="Arial" w:cs="Arial"/>
          <w:b/>
          <w:sz w:val="17"/>
          <w:szCs w:val="17"/>
        </w:rPr>
        <w:t>в электронном виде</w:t>
      </w:r>
      <w:r w:rsidRPr="00FF51A6">
        <w:rPr>
          <w:rFonts w:ascii="Arial" w:hAnsi="Arial" w:cs="Arial"/>
          <w:sz w:val="17"/>
          <w:szCs w:val="17"/>
        </w:rPr>
        <w:t xml:space="preserve">, на </w:t>
      </w:r>
      <w:r w:rsidRPr="00FF51A6">
        <w:rPr>
          <w:rFonts w:ascii="Arial" w:hAnsi="Arial" w:cs="Arial"/>
          <w:sz w:val="17"/>
          <w:szCs w:val="17"/>
          <w:lang w:val="en-US"/>
        </w:rPr>
        <w:t>e</w:t>
      </w:r>
      <w:r w:rsidRPr="00FF51A6">
        <w:rPr>
          <w:rFonts w:ascii="Arial" w:hAnsi="Arial" w:cs="Arial"/>
          <w:sz w:val="17"/>
          <w:szCs w:val="17"/>
        </w:rPr>
        <w:t>-</w:t>
      </w:r>
      <w:r w:rsidRPr="00FF51A6">
        <w:rPr>
          <w:rFonts w:ascii="Arial" w:hAnsi="Arial" w:cs="Arial"/>
          <w:sz w:val="17"/>
          <w:szCs w:val="17"/>
          <w:lang w:val="en-US"/>
        </w:rPr>
        <w:t>mail</w:t>
      </w:r>
      <w:r w:rsidRPr="00FF51A6">
        <w:rPr>
          <w:rFonts w:ascii="Arial" w:hAnsi="Arial" w:cs="Arial"/>
          <w:sz w:val="17"/>
          <w:szCs w:val="17"/>
        </w:rPr>
        <w:t xml:space="preserve">: </w:t>
      </w:r>
      <w:proofErr w:type="spellStart"/>
      <w:r w:rsidRPr="00FF51A6">
        <w:rPr>
          <w:rStyle w:val="a9"/>
          <w:rFonts w:ascii="Arial" w:hAnsi="Arial" w:cs="Arial"/>
          <w:sz w:val="17"/>
          <w:szCs w:val="17"/>
          <w:lang w:val="en-US"/>
        </w:rPr>
        <w:t>Ryabtseva</w:t>
      </w:r>
      <w:proofErr w:type="spellEnd"/>
      <w:r w:rsidRPr="00FF51A6">
        <w:rPr>
          <w:rStyle w:val="a9"/>
          <w:rFonts w:ascii="Arial" w:hAnsi="Arial" w:cs="Arial"/>
          <w:sz w:val="17"/>
          <w:szCs w:val="17"/>
        </w:rPr>
        <w:t>.</w:t>
      </w:r>
      <w:r w:rsidRPr="00FF51A6">
        <w:rPr>
          <w:rStyle w:val="a9"/>
          <w:rFonts w:ascii="Arial" w:hAnsi="Arial" w:cs="Arial"/>
          <w:sz w:val="17"/>
          <w:szCs w:val="17"/>
          <w:lang w:val="en-US"/>
        </w:rPr>
        <w:t>O</w:t>
      </w:r>
      <w:r w:rsidRPr="00FF51A6">
        <w:rPr>
          <w:rStyle w:val="a9"/>
          <w:rFonts w:ascii="Arial" w:hAnsi="Arial" w:cs="Arial"/>
          <w:sz w:val="17"/>
          <w:szCs w:val="17"/>
        </w:rPr>
        <w:t>@</w:t>
      </w:r>
      <w:r w:rsidRPr="00FF51A6">
        <w:rPr>
          <w:rStyle w:val="a9"/>
          <w:rFonts w:ascii="Arial" w:hAnsi="Arial" w:cs="Arial"/>
          <w:sz w:val="17"/>
          <w:szCs w:val="17"/>
          <w:lang w:val="en-US"/>
        </w:rPr>
        <w:t>expo</w:t>
      </w:r>
      <w:r w:rsidRPr="00FF51A6">
        <w:rPr>
          <w:rStyle w:val="a9"/>
          <w:rFonts w:ascii="Arial" w:hAnsi="Arial" w:cs="Arial"/>
          <w:sz w:val="17"/>
          <w:szCs w:val="17"/>
        </w:rPr>
        <w:t>-</w:t>
      </w:r>
      <w:proofErr w:type="spellStart"/>
      <w:r w:rsidRPr="00FF51A6">
        <w:rPr>
          <w:rStyle w:val="a9"/>
          <w:rFonts w:ascii="Arial" w:hAnsi="Arial" w:cs="Arial"/>
          <w:sz w:val="17"/>
          <w:szCs w:val="17"/>
          <w:lang w:val="en-US"/>
        </w:rPr>
        <w:t>elektra</w:t>
      </w:r>
      <w:proofErr w:type="spellEnd"/>
      <w:r w:rsidRPr="00FF51A6">
        <w:rPr>
          <w:rStyle w:val="a9"/>
          <w:rFonts w:ascii="Arial" w:hAnsi="Arial" w:cs="Arial"/>
          <w:sz w:val="17"/>
          <w:szCs w:val="17"/>
        </w:rPr>
        <w:t>.</w:t>
      </w:r>
      <w:proofErr w:type="spellStart"/>
      <w:r w:rsidRPr="00FF51A6">
        <w:rPr>
          <w:rStyle w:val="a9"/>
          <w:rFonts w:ascii="Arial" w:hAnsi="Arial" w:cs="Arial"/>
          <w:sz w:val="17"/>
          <w:szCs w:val="17"/>
          <w:lang w:val="en-US"/>
        </w:rPr>
        <w:t>ru</w:t>
      </w:r>
      <w:proofErr w:type="spellEnd"/>
      <w:r w:rsidRPr="00FF51A6">
        <w:rPr>
          <w:rFonts w:ascii="Arial" w:hAnsi="Arial" w:cs="Arial"/>
          <w:sz w:val="17"/>
          <w:szCs w:val="17"/>
        </w:rPr>
        <w:t xml:space="preserve">, в формате – обязательно: </w:t>
      </w:r>
      <w:r w:rsidRPr="00FF51A6">
        <w:rPr>
          <w:rFonts w:ascii="Arial" w:hAnsi="Arial" w:cs="Arial"/>
          <w:b/>
          <w:sz w:val="17"/>
          <w:szCs w:val="17"/>
          <w:lang w:val="en-US"/>
        </w:rPr>
        <w:t>word</w:t>
      </w:r>
      <w:r w:rsidRPr="00FF51A6">
        <w:rPr>
          <w:rFonts w:ascii="Arial" w:hAnsi="Arial" w:cs="Arial"/>
          <w:b/>
          <w:sz w:val="17"/>
          <w:szCs w:val="17"/>
        </w:rPr>
        <w:t xml:space="preserve"> (.</w:t>
      </w:r>
      <w:proofErr w:type="spellStart"/>
      <w:r w:rsidRPr="00FF51A6">
        <w:rPr>
          <w:rFonts w:ascii="Arial" w:hAnsi="Arial" w:cs="Arial"/>
          <w:b/>
          <w:sz w:val="17"/>
          <w:szCs w:val="17"/>
        </w:rPr>
        <w:t>doc</w:t>
      </w:r>
      <w:proofErr w:type="spellEnd"/>
      <w:r w:rsidRPr="00FF51A6">
        <w:rPr>
          <w:rFonts w:ascii="Arial" w:hAnsi="Arial" w:cs="Arial"/>
          <w:b/>
          <w:sz w:val="17"/>
          <w:szCs w:val="17"/>
        </w:rPr>
        <w:t xml:space="preserve"> или .</w:t>
      </w:r>
      <w:proofErr w:type="spellStart"/>
      <w:r w:rsidRPr="00FF51A6">
        <w:rPr>
          <w:rFonts w:ascii="Arial" w:hAnsi="Arial" w:cs="Arial"/>
          <w:b/>
          <w:sz w:val="17"/>
          <w:szCs w:val="17"/>
          <w:lang w:val="en-US"/>
        </w:rPr>
        <w:t>docx</w:t>
      </w:r>
      <w:proofErr w:type="spellEnd"/>
      <w:r w:rsidRPr="00FF51A6">
        <w:rPr>
          <w:rFonts w:ascii="Arial" w:hAnsi="Arial" w:cs="Arial"/>
          <w:b/>
          <w:sz w:val="17"/>
          <w:szCs w:val="17"/>
        </w:rPr>
        <w:t xml:space="preserve">) </w:t>
      </w:r>
      <w:r w:rsidRPr="00FF51A6">
        <w:rPr>
          <w:rFonts w:ascii="Arial" w:hAnsi="Arial" w:cs="Arial"/>
          <w:sz w:val="17"/>
          <w:szCs w:val="17"/>
        </w:rPr>
        <w:t>с указанием в теме письма названия выставки; а также: в отсканированном виде с подписью и печатью.</w:t>
      </w:r>
      <w:r w:rsidRPr="00FF51A6">
        <w:rPr>
          <w:rFonts w:ascii="Arial" w:hAnsi="Arial" w:cs="Arial"/>
          <w:b/>
          <w:sz w:val="17"/>
          <w:szCs w:val="17"/>
        </w:rPr>
        <w:t xml:space="preserve"> Тексты, написанные от руки, будут считаться недействительными. Заявки, отправленные только в отсканированном виде, а также в файлах, отличных от </w:t>
      </w:r>
      <w:proofErr w:type="spellStart"/>
      <w:r w:rsidRPr="00FF51A6">
        <w:rPr>
          <w:rFonts w:ascii="Arial" w:hAnsi="Arial" w:cs="Arial"/>
          <w:b/>
          <w:sz w:val="17"/>
          <w:szCs w:val="17"/>
        </w:rPr>
        <w:t>word</w:t>
      </w:r>
      <w:proofErr w:type="spellEnd"/>
      <w:r w:rsidRPr="00FF51A6">
        <w:rPr>
          <w:rFonts w:ascii="Arial" w:hAnsi="Arial" w:cs="Arial"/>
          <w:b/>
          <w:sz w:val="17"/>
          <w:szCs w:val="17"/>
        </w:rPr>
        <w:t xml:space="preserve"> (.</w:t>
      </w:r>
      <w:proofErr w:type="spellStart"/>
      <w:r w:rsidRPr="00FF51A6">
        <w:rPr>
          <w:rFonts w:ascii="Arial" w:hAnsi="Arial" w:cs="Arial"/>
          <w:b/>
          <w:sz w:val="17"/>
          <w:szCs w:val="17"/>
        </w:rPr>
        <w:t>doc</w:t>
      </w:r>
      <w:proofErr w:type="spellEnd"/>
      <w:r w:rsidRPr="00FF51A6">
        <w:rPr>
          <w:rFonts w:ascii="Arial" w:hAnsi="Arial" w:cs="Arial"/>
          <w:b/>
          <w:sz w:val="17"/>
          <w:szCs w:val="17"/>
        </w:rPr>
        <w:t xml:space="preserve"> или .</w:t>
      </w:r>
      <w:proofErr w:type="spellStart"/>
      <w:r w:rsidRPr="00FF51A6">
        <w:rPr>
          <w:rFonts w:ascii="Arial" w:hAnsi="Arial" w:cs="Arial"/>
          <w:b/>
          <w:sz w:val="17"/>
          <w:szCs w:val="17"/>
          <w:lang w:val="en-US"/>
        </w:rPr>
        <w:t>docx</w:t>
      </w:r>
      <w:proofErr w:type="spellEnd"/>
      <w:r w:rsidRPr="00FF51A6">
        <w:rPr>
          <w:rFonts w:ascii="Arial" w:hAnsi="Arial" w:cs="Arial"/>
          <w:b/>
          <w:sz w:val="17"/>
          <w:szCs w:val="17"/>
        </w:rPr>
        <w:t xml:space="preserve">), будут считаться недействительными. </w:t>
      </w:r>
      <w:r w:rsidRPr="00FF51A6">
        <w:rPr>
          <w:rFonts w:ascii="Arial" w:hAnsi="Arial" w:cs="Arial"/>
          <w:sz w:val="17"/>
          <w:szCs w:val="17"/>
        </w:rPr>
        <w:t>В случае неполного или несвоевреме</w:t>
      </w:r>
      <w:r w:rsidR="003C586E" w:rsidRPr="00FF51A6">
        <w:rPr>
          <w:rFonts w:ascii="Arial" w:hAnsi="Arial" w:cs="Arial"/>
          <w:sz w:val="17"/>
          <w:szCs w:val="17"/>
        </w:rPr>
        <w:t xml:space="preserve">нного представления информации </w:t>
      </w:r>
      <w:r w:rsidRPr="00FF51A6">
        <w:rPr>
          <w:rFonts w:ascii="Arial" w:hAnsi="Arial" w:cs="Arial"/>
          <w:sz w:val="17"/>
          <w:szCs w:val="17"/>
        </w:rPr>
        <w:t xml:space="preserve">в каталог, Организатор </w:t>
      </w:r>
      <w:r w:rsidRPr="00FF51A6">
        <w:rPr>
          <w:rFonts w:ascii="Arial" w:hAnsi="Arial" w:cs="Arial"/>
          <w:b/>
          <w:sz w:val="17"/>
          <w:szCs w:val="17"/>
        </w:rPr>
        <w:t>не несет ответственности</w:t>
      </w:r>
      <w:r w:rsidRPr="00FF51A6">
        <w:rPr>
          <w:rFonts w:ascii="Arial" w:hAnsi="Arial" w:cs="Arial"/>
          <w:sz w:val="17"/>
          <w:szCs w:val="17"/>
        </w:rPr>
        <w:t xml:space="preserve"> за отсутствие или неправильное отображение информации (англ. или рус. вариантов) об Экспоненте выставки в каталоге.</w:t>
      </w:r>
    </w:p>
    <w:p w:rsidR="000A6DD1" w:rsidRPr="00FF51A6" w:rsidRDefault="000A6DD1" w:rsidP="00316EB7">
      <w:pPr>
        <w:pStyle w:val="a5"/>
        <w:ind w:firstLine="709"/>
        <w:jc w:val="both"/>
        <w:rPr>
          <w:rFonts w:ascii="Arial" w:hAnsi="Arial" w:cs="Arial"/>
          <w:sz w:val="17"/>
          <w:szCs w:val="17"/>
        </w:rPr>
      </w:pPr>
      <w:r w:rsidRPr="00FF51A6">
        <w:rPr>
          <w:rFonts w:ascii="Arial" w:hAnsi="Arial" w:cs="Arial"/>
          <w:b/>
          <w:sz w:val="17"/>
          <w:szCs w:val="17"/>
        </w:rPr>
        <w:t>Важно</w:t>
      </w:r>
      <w:r w:rsidRPr="00FF51A6">
        <w:rPr>
          <w:rFonts w:ascii="Arial" w:hAnsi="Arial" w:cs="Arial"/>
          <w:sz w:val="17"/>
          <w:szCs w:val="17"/>
        </w:rPr>
        <w:t>: при переносе всей информации о компании из заявки в каталог строго сохраняется авторская орфография и пунктуация.</w:t>
      </w:r>
    </w:p>
    <w:p w:rsidR="000A6DD1" w:rsidRPr="00FF51A6" w:rsidRDefault="000A6DD1" w:rsidP="00316EB7">
      <w:pPr>
        <w:pStyle w:val="a5"/>
        <w:ind w:firstLine="709"/>
        <w:jc w:val="both"/>
        <w:rPr>
          <w:rFonts w:ascii="Arial" w:hAnsi="Arial" w:cs="Arial"/>
          <w:sz w:val="17"/>
          <w:szCs w:val="17"/>
        </w:rPr>
      </w:pPr>
      <w:r w:rsidRPr="00FF51A6">
        <w:rPr>
          <w:rFonts w:ascii="Arial" w:hAnsi="Arial" w:cs="Arial"/>
          <w:b/>
          <w:sz w:val="17"/>
          <w:szCs w:val="17"/>
        </w:rPr>
        <w:t>Обращаем ваше внимание</w:t>
      </w:r>
      <w:r w:rsidRPr="00FF51A6">
        <w:rPr>
          <w:rFonts w:ascii="Arial" w:hAnsi="Arial" w:cs="Arial"/>
          <w:sz w:val="17"/>
          <w:szCs w:val="17"/>
        </w:rPr>
        <w:t>: сначала пишется название компании без кавычек, потом, через запятую, организационно-правовая форма.</w:t>
      </w:r>
    </w:p>
    <w:p w:rsidR="00316EB7" w:rsidRPr="00FF51A6" w:rsidRDefault="00316EB7" w:rsidP="003C586E">
      <w:pPr>
        <w:pStyle w:val="a5"/>
        <w:ind w:firstLine="709"/>
        <w:jc w:val="both"/>
        <w:rPr>
          <w:rFonts w:ascii="Arial" w:hAnsi="Arial" w:cs="Arial"/>
          <w:b/>
          <w:color w:val="FF0000"/>
          <w:sz w:val="17"/>
          <w:szCs w:val="17"/>
        </w:rPr>
      </w:pPr>
      <w:r w:rsidRPr="00FF51A6">
        <w:rPr>
          <w:rFonts w:ascii="Arial" w:hAnsi="Arial" w:cs="Arial"/>
          <w:b/>
          <w:sz w:val="17"/>
          <w:szCs w:val="17"/>
        </w:rPr>
        <w:t xml:space="preserve">Информация о компании должна быть предоставлена в следующем виде (по образцу) на русском и на английском языках </w:t>
      </w:r>
      <w:r w:rsidRPr="00FF51A6">
        <w:rPr>
          <w:rFonts w:ascii="Arial" w:hAnsi="Arial" w:cs="Arial"/>
          <w:b/>
          <w:color w:val="FF0000"/>
          <w:sz w:val="17"/>
          <w:szCs w:val="17"/>
        </w:rPr>
        <w:t>(Пожалуйста, соблюдайте порядок написания контактного блока, как представлено в образце!)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9"/>
        <w:gridCol w:w="3700"/>
        <w:gridCol w:w="3126"/>
      </w:tblGrid>
      <w:tr w:rsidR="00316EB7" w:rsidRPr="00FF51A6" w:rsidTr="00417E9F">
        <w:trPr>
          <w:trHeight w:val="747"/>
          <w:jc w:val="center"/>
        </w:trPr>
        <w:tc>
          <w:tcPr>
            <w:tcW w:w="2519" w:type="dxa"/>
            <w:shd w:val="clear" w:color="auto" w:fill="auto"/>
            <w:vAlign w:val="center"/>
          </w:tcPr>
          <w:p w:rsidR="00316EB7" w:rsidRPr="00FF51A6" w:rsidRDefault="00316EB7" w:rsidP="00316EB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51A6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 xml:space="preserve">НАЗВАНИЕ КОМПАНИИ </w:t>
            </w:r>
            <w:r w:rsidRPr="00FF51A6">
              <w:rPr>
                <w:rFonts w:ascii="Arial" w:hAnsi="Arial" w:cs="Arial"/>
                <w:bCs/>
                <w:color w:val="000000"/>
                <w:spacing w:val="-6"/>
                <w:sz w:val="18"/>
                <w:szCs w:val="18"/>
              </w:rPr>
              <w:t>(ПРОПИСНЫМИ БУКВАМИ, БЕЗ КАВЫЧЕК)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316EB7" w:rsidRPr="00FF51A6" w:rsidRDefault="00316EB7" w:rsidP="00316EB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51A6">
              <w:rPr>
                <w:rFonts w:ascii="Arial" w:hAnsi="Arial" w:cs="Arial"/>
                <w:sz w:val="18"/>
                <w:szCs w:val="18"/>
              </w:rPr>
              <w:t>ЭЛЕКТРИФИКАЦИЯ, АО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316EB7" w:rsidRPr="00FF51A6" w:rsidRDefault="00316EB7" w:rsidP="00316EB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51A6">
              <w:rPr>
                <w:rFonts w:ascii="Arial" w:hAnsi="Arial" w:cs="Arial"/>
                <w:sz w:val="18"/>
                <w:szCs w:val="18"/>
              </w:rPr>
              <w:t xml:space="preserve">ELEKTRIFIKATSIYA, </w:t>
            </w:r>
            <w:r w:rsidRPr="00FF51A6">
              <w:rPr>
                <w:rFonts w:ascii="Arial" w:hAnsi="Arial" w:cs="Arial"/>
                <w:sz w:val="18"/>
                <w:szCs w:val="18"/>
                <w:lang w:val="en-US"/>
              </w:rPr>
              <w:t>JSC</w:t>
            </w:r>
          </w:p>
        </w:tc>
      </w:tr>
      <w:tr w:rsidR="00316EB7" w:rsidRPr="00FF51A6" w:rsidTr="00417E9F">
        <w:trPr>
          <w:trHeight w:val="415"/>
          <w:jc w:val="center"/>
        </w:trPr>
        <w:tc>
          <w:tcPr>
            <w:tcW w:w="2519" w:type="dxa"/>
            <w:shd w:val="clear" w:color="auto" w:fill="auto"/>
            <w:vAlign w:val="center"/>
          </w:tcPr>
          <w:p w:rsidR="00316EB7" w:rsidRPr="00FF51A6" w:rsidRDefault="00316EB7" w:rsidP="00316EB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51A6">
              <w:rPr>
                <w:rFonts w:ascii="Arial" w:hAnsi="Arial" w:cs="Arial"/>
                <w:b/>
                <w:bCs/>
                <w:color w:val="000000"/>
                <w:spacing w:val="-5"/>
                <w:sz w:val="18"/>
                <w:szCs w:val="18"/>
              </w:rPr>
              <w:t xml:space="preserve">РАЗМЕСТИТЬ ПОД БУКВОЙ </w:t>
            </w:r>
            <w:r w:rsidRPr="00FF51A6">
              <w:rPr>
                <w:rFonts w:ascii="Arial" w:hAnsi="Arial" w:cs="Arial"/>
                <w:bCs/>
                <w:color w:val="000000"/>
                <w:spacing w:val="-5"/>
                <w:sz w:val="18"/>
                <w:szCs w:val="18"/>
              </w:rPr>
              <w:t>(алфавитный порядок компаний в каталоге)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316EB7" w:rsidRPr="00FF51A6" w:rsidRDefault="00316EB7" w:rsidP="00316EB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51A6">
              <w:rPr>
                <w:rFonts w:ascii="Arial" w:hAnsi="Arial" w:cs="Arial"/>
                <w:sz w:val="18"/>
                <w:szCs w:val="18"/>
              </w:rPr>
              <w:t>Э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316EB7" w:rsidRPr="00FF51A6" w:rsidRDefault="00316EB7" w:rsidP="00316E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51A6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</w:p>
        </w:tc>
      </w:tr>
      <w:tr w:rsidR="00316EB7" w:rsidRPr="000B3232" w:rsidTr="00417E9F">
        <w:trPr>
          <w:trHeight w:val="147"/>
          <w:jc w:val="center"/>
        </w:trPr>
        <w:tc>
          <w:tcPr>
            <w:tcW w:w="2519" w:type="dxa"/>
            <w:shd w:val="clear" w:color="auto" w:fill="auto"/>
            <w:vAlign w:val="center"/>
          </w:tcPr>
          <w:p w:rsidR="00316EB7" w:rsidRPr="00FF51A6" w:rsidRDefault="00316EB7" w:rsidP="00316E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51A6">
              <w:rPr>
                <w:rFonts w:ascii="Arial" w:hAnsi="Arial" w:cs="Arial"/>
                <w:b/>
                <w:bCs/>
                <w:color w:val="000000"/>
                <w:spacing w:val="-5"/>
                <w:sz w:val="18"/>
                <w:szCs w:val="18"/>
              </w:rPr>
              <w:t>АДРЕС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316EB7" w:rsidRPr="00FF51A6" w:rsidRDefault="00316EB7" w:rsidP="00316EB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51A6">
              <w:rPr>
                <w:rFonts w:ascii="Arial" w:hAnsi="Arial" w:cs="Arial"/>
                <w:sz w:val="18"/>
                <w:szCs w:val="18"/>
              </w:rPr>
              <w:t>Российская Федерация</w:t>
            </w:r>
          </w:p>
          <w:p w:rsidR="00316EB7" w:rsidRPr="00FF51A6" w:rsidRDefault="00316EB7" w:rsidP="00316EB7">
            <w:pPr>
              <w:pStyle w:val="a7"/>
              <w:tabs>
                <w:tab w:val="left" w:pos="7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9223, г"/>
              </w:smartTagPr>
              <w:r w:rsidRPr="00FF51A6">
                <w:rPr>
                  <w:rFonts w:ascii="Arial" w:hAnsi="Arial" w:cs="Arial"/>
                  <w:sz w:val="18"/>
                  <w:szCs w:val="18"/>
                </w:rPr>
                <w:t>129223, г</w:t>
              </w:r>
            </w:smartTag>
            <w:r w:rsidRPr="00FF51A6">
              <w:rPr>
                <w:rFonts w:ascii="Arial" w:hAnsi="Arial" w:cs="Arial"/>
                <w:sz w:val="18"/>
                <w:szCs w:val="18"/>
              </w:rPr>
              <w:t>. Москва, Проспект Мира, д. 119, стр. 55</w:t>
            </w:r>
          </w:p>
          <w:p w:rsidR="00316EB7" w:rsidRPr="00FF51A6" w:rsidRDefault="00316EB7" w:rsidP="00316EB7">
            <w:pPr>
              <w:pStyle w:val="a7"/>
              <w:tabs>
                <w:tab w:val="left" w:pos="7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51A6">
              <w:rPr>
                <w:rFonts w:ascii="Arial" w:hAnsi="Arial" w:cs="Arial"/>
                <w:b/>
                <w:sz w:val="18"/>
                <w:szCs w:val="18"/>
              </w:rPr>
              <w:t>Тел.:</w:t>
            </w:r>
            <w:r w:rsidRPr="00FF51A6">
              <w:rPr>
                <w:rFonts w:ascii="Arial" w:hAnsi="Arial" w:cs="Arial"/>
                <w:sz w:val="18"/>
                <w:szCs w:val="18"/>
              </w:rPr>
              <w:t xml:space="preserve"> +7 (499) 181-52-02</w:t>
            </w:r>
          </w:p>
          <w:p w:rsidR="00316EB7" w:rsidRPr="00FF51A6" w:rsidRDefault="00316EB7" w:rsidP="00316EB7">
            <w:pPr>
              <w:pStyle w:val="a7"/>
              <w:tabs>
                <w:tab w:val="left" w:pos="7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51A6">
              <w:rPr>
                <w:rFonts w:ascii="Arial" w:hAnsi="Arial" w:cs="Arial"/>
                <w:b/>
                <w:sz w:val="18"/>
                <w:szCs w:val="18"/>
              </w:rPr>
              <w:t>Факс:</w:t>
            </w:r>
            <w:r w:rsidRPr="00FF51A6">
              <w:rPr>
                <w:rFonts w:ascii="Arial" w:hAnsi="Arial" w:cs="Arial"/>
                <w:sz w:val="18"/>
                <w:szCs w:val="18"/>
              </w:rPr>
              <w:t xml:space="preserve"> +7 (499) 760-27-30</w:t>
            </w:r>
          </w:p>
          <w:p w:rsidR="00316EB7" w:rsidRPr="00FF51A6" w:rsidRDefault="00316EB7" w:rsidP="00316EB7">
            <w:pPr>
              <w:pStyle w:val="a7"/>
              <w:tabs>
                <w:tab w:val="left" w:pos="7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51A6">
              <w:rPr>
                <w:rFonts w:ascii="Arial" w:hAnsi="Arial" w:cs="Arial"/>
                <w:b/>
                <w:sz w:val="18"/>
                <w:szCs w:val="18"/>
              </w:rPr>
              <w:t>Е-</w:t>
            </w:r>
            <w:proofErr w:type="spellStart"/>
            <w:r w:rsidRPr="00FF51A6">
              <w:rPr>
                <w:rFonts w:ascii="Arial" w:hAnsi="Arial" w:cs="Arial"/>
                <w:b/>
                <w:sz w:val="18"/>
                <w:szCs w:val="18"/>
              </w:rPr>
              <w:t>mail</w:t>
            </w:r>
            <w:proofErr w:type="spellEnd"/>
            <w:r w:rsidRPr="00FF51A6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FF51A6">
              <w:rPr>
                <w:rFonts w:ascii="Arial" w:hAnsi="Arial" w:cs="Arial"/>
                <w:sz w:val="18"/>
                <w:szCs w:val="18"/>
              </w:rPr>
              <w:t xml:space="preserve"> </w:t>
            </w:r>
            <w:hyperlink r:id="rId8" w:history="1">
              <w:r w:rsidRPr="00FF51A6">
                <w:rPr>
                  <w:rFonts w:ascii="Arial" w:hAnsi="Arial" w:cs="Arial"/>
                  <w:sz w:val="18"/>
                  <w:szCs w:val="18"/>
                </w:rPr>
                <w:t>info@expo-elektra.ru</w:t>
              </w:r>
            </w:hyperlink>
          </w:p>
          <w:p w:rsidR="00316EB7" w:rsidRPr="00FF51A6" w:rsidRDefault="00316EB7" w:rsidP="00316EB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51A6">
              <w:rPr>
                <w:rFonts w:ascii="Arial" w:hAnsi="Arial" w:cs="Arial"/>
                <w:b/>
                <w:sz w:val="18"/>
                <w:szCs w:val="18"/>
              </w:rPr>
              <w:t>Интернет:</w:t>
            </w:r>
            <w:r w:rsidRPr="00FF51A6">
              <w:rPr>
                <w:rFonts w:ascii="Arial" w:hAnsi="Arial" w:cs="Arial"/>
                <w:sz w:val="18"/>
                <w:szCs w:val="18"/>
              </w:rPr>
              <w:t xml:space="preserve"> </w:t>
            </w:r>
            <w:hyperlink r:id="rId9" w:history="1">
              <w:r w:rsidRPr="00FF51A6">
                <w:rPr>
                  <w:rFonts w:ascii="Arial" w:hAnsi="Arial" w:cs="Arial"/>
                  <w:sz w:val="18"/>
                  <w:szCs w:val="18"/>
                </w:rPr>
                <w:t>www.expo-elektra.ru</w:t>
              </w:r>
            </w:hyperlink>
          </w:p>
        </w:tc>
        <w:tc>
          <w:tcPr>
            <w:tcW w:w="3126" w:type="dxa"/>
            <w:shd w:val="clear" w:color="auto" w:fill="auto"/>
            <w:vAlign w:val="center"/>
          </w:tcPr>
          <w:p w:rsidR="00316EB7" w:rsidRPr="00FF51A6" w:rsidRDefault="00316EB7" w:rsidP="00316E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51A6">
              <w:rPr>
                <w:rFonts w:ascii="Arial" w:hAnsi="Arial" w:cs="Arial"/>
                <w:sz w:val="18"/>
                <w:szCs w:val="18"/>
                <w:lang w:val="en-US"/>
              </w:rPr>
              <w:t xml:space="preserve">Russian Federation </w:t>
            </w:r>
          </w:p>
          <w:p w:rsidR="00316EB7" w:rsidRPr="00FF51A6" w:rsidRDefault="00316EB7" w:rsidP="00316E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FF51A6">
              <w:rPr>
                <w:rFonts w:ascii="Arial" w:hAnsi="Arial" w:cs="Arial"/>
                <w:sz w:val="18"/>
                <w:szCs w:val="18"/>
                <w:lang w:val="en-US"/>
              </w:rPr>
              <w:t>Prospekt</w:t>
            </w:r>
            <w:proofErr w:type="spellEnd"/>
            <w:r w:rsidRPr="00FF51A6">
              <w:rPr>
                <w:rFonts w:ascii="Arial" w:hAnsi="Arial" w:cs="Arial"/>
                <w:sz w:val="18"/>
                <w:szCs w:val="18"/>
                <w:lang w:val="en-US"/>
              </w:rPr>
              <w:t xml:space="preserve"> Mira, d. 119, str. 55</w:t>
            </w:r>
          </w:p>
          <w:p w:rsidR="00316EB7" w:rsidRPr="00FF51A6" w:rsidRDefault="00316EB7" w:rsidP="00316E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51A6">
              <w:rPr>
                <w:rFonts w:ascii="Arial" w:hAnsi="Arial" w:cs="Arial"/>
                <w:sz w:val="18"/>
                <w:szCs w:val="18"/>
                <w:lang w:val="en-US"/>
              </w:rPr>
              <w:t>129223, Moscow</w:t>
            </w:r>
          </w:p>
          <w:p w:rsidR="00316EB7" w:rsidRPr="00FF51A6" w:rsidRDefault="00316EB7" w:rsidP="00316E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51A6">
              <w:rPr>
                <w:rFonts w:ascii="Arial" w:hAnsi="Arial" w:cs="Arial"/>
                <w:b/>
                <w:sz w:val="18"/>
                <w:szCs w:val="18"/>
                <w:lang w:val="en-US"/>
              </w:rPr>
              <w:t>Tel.:</w:t>
            </w:r>
            <w:r w:rsidRPr="00FF51A6">
              <w:rPr>
                <w:rFonts w:ascii="Arial" w:hAnsi="Arial" w:cs="Arial"/>
                <w:sz w:val="18"/>
                <w:szCs w:val="18"/>
                <w:lang w:val="en-US"/>
              </w:rPr>
              <w:t xml:space="preserve"> +7 (499) 181-52-02</w:t>
            </w:r>
          </w:p>
          <w:p w:rsidR="00316EB7" w:rsidRPr="00FF51A6" w:rsidRDefault="00316EB7" w:rsidP="00316E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51A6">
              <w:rPr>
                <w:rFonts w:ascii="Arial" w:hAnsi="Arial" w:cs="Arial"/>
                <w:b/>
                <w:sz w:val="18"/>
                <w:szCs w:val="18"/>
                <w:lang w:val="en-US"/>
              </w:rPr>
              <w:t>Fax:</w:t>
            </w:r>
            <w:r w:rsidRPr="00FF51A6">
              <w:rPr>
                <w:rFonts w:ascii="Arial" w:hAnsi="Arial" w:cs="Arial"/>
                <w:sz w:val="18"/>
                <w:szCs w:val="18"/>
                <w:lang w:val="en-US"/>
              </w:rPr>
              <w:t xml:space="preserve"> +7 (499) 760-27-30</w:t>
            </w:r>
          </w:p>
          <w:p w:rsidR="00316EB7" w:rsidRPr="00FF51A6" w:rsidRDefault="00316EB7" w:rsidP="00316E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51A6">
              <w:rPr>
                <w:rFonts w:ascii="Arial" w:hAnsi="Arial" w:cs="Arial"/>
                <w:b/>
                <w:sz w:val="18"/>
                <w:szCs w:val="18"/>
              </w:rPr>
              <w:t>Е</w:t>
            </w:r>
            <w:r w:rsidRPr="00FF51A6">
              <w:rPr>
                <w:rFonts w:ascii="Arial" w:hAnsi="Arial" w:cs="Arial"/>
                <w:b/>
                <w:sz w:val="18"/>
                <w:szCs w:val="18"/>
                <w:lang w:val="en-US"/>
              </w:rPr>
              <w:t>-mail:</w:t>
            </w:r>
            <w:r w:rsidRPr="00FF51A6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hyperlink r:id="rId10" w:history="1">
              <w:r w:rsidRPr="00FF51A6">
                <w:rPr>
                  <w:rFonts w:ascii="Arial" w:hAnsi="Arial" w:cs="Arial"/>
                  <w:sz w:val="18"/>
                  <w:szCs w:val="18"/>
                  <w:lang w:val="en-US"/>
                </w:rPr>
                <w:t>info@expo-elektra.ru</w:t>
              </w:r>
            </w:hyperlink>
          </w:p>
          <w:p w:rsidR="00316EB7" w:rsidRPr="00FF51A6" w:rsidRDefault="00316EB7" w:rsidP="00316E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51A6">
              <w:rPr>
                <w:rFonts w:ascii="Arial" w:hAnsi="Arial" w:cs="Arial"/>
                <w:b/>
                <w:sz w:val="18"/>
                <w:szCs w:val="18"/>
                <w:lang w:val="en-US"/>
              </w:rPr>
              <w:t>Internet:</w:t>
            </w:r>
            <w:r w:rsidRPr="00FF51A6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hyperlink r:id="rId11" w:history="1">
              <w:r w:rsidRPr="00FF51A6">
                <w:rPr>
                  <w:rFonts w:ascii="Arial" w:hAnsi="Arial" w:cs="Arial"/>
                  <w:sz w:val="18"/>
                  <w:szCs w:val="18"/>
                  <w:lang w:val="en-US"/>
                </w:rPr>
                <w:t>www.expo-elektra.ru</w:t>
              </w:r>
            </w:hyperlink>
          </w:p>
        </w:tc>
      </w:tr>
      <w:tr w:rsidR="00316EB7" w:rsidRPr="000B3232" w:rsidTr="00417E9F">
        <w:trPr>
          <w:jc w:val="center"/>
        </w:trPr>
        <w:tc>
          <w:tcPr>
            <w:tcW w:w="2519" w:type="dxa"/>
            <w:shd w:val="clear" w:color="auto" w:fill="auto"/>
            <w:vAlign w:val="center"/>
          </w:tcPr>
          <w:p w:rsidR="00316EB7" w:rsidRPr="00FF51A6" w:rsidRDefault="003C586E" w:rsidP="00316EB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51A6">
              <w:rPr>
                <w:rFonts w:ascii="Arial" w:hAnsi="Arial" w:cs="Arial"/>
                <w:b/>
                <w:bCs/>
                <w:color w:val="000000"/>
                <w:spacing w:val="-5"/>
                <w:sz w:val="18"/>
                <w:szCs w:val="18"/>
              </w:rPr>
              <w:t>ИНФОРМАЦИЯ О КОМПА</w:t>
            </w:r>
            <w:r w:rsidR="00316EB7" w:rsidRPr="00FF51A6">
              <w:rPr>
                <w:rFonts w:ascii="Arial" w:hAnsi="Arial" w:cs="Arial"/>
                <w:b/>
                <w:bCs/>
                <w:color w:val="000000"/>
                <w:spacing w:val="-5"/>
                <w:sz w:val="18"/>
                <w:szCs w:val="18"/>
              </w:rPr>
              <w:t>ИИ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316EB7" w:rsidRPr="00FF51A6" w:rsidRDefault="00316EB7" w:rsidP="00316EB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51A6">
              <w:rPr>
                <w:rFonts w:ascii="Arial" w:hAnsi="Arial" w:cs="Arial"/>
                <w:sz w:val="18"/>
                <w:szCs w:val="18"/>
              </w:rPr>
              <w:t xml:space="preserve">Выставочный павильон «Электрификация», расположенный в самом сердце Всероссийского Выставочного Центра, на протяжении многих лет является общепринятым информационным, коммуникационным, выставочным и образовательным ядром всей электроэнергетической отрасли. 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316EB7" w:rsidRPr="00FF51A6" w:rsidRDefault="00316EB7" w:rsidP="00316EB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51A6">
              <w:rPr>
                <w:rFonts w:ascii="Arial" w:hAnsi="Arial" w:cs="Arial"/>
                <w:sz w:val="18"/>
                <w:szCs w:val="18"/>
                <w:lang w:val="en-US"/>
              </w:rPr>
              <w:t>Exposition Hall «</w:t>
            </w:r>
            <w:proofErr w:type="spellStart"/>
            <w:r w:rsidRPr="00FF51A6">
              <w:rPr>
                <w:rFonts w:ascii="Arial" w:hAnsi="Arial" w:cs="Arial"/>
                <w:sz w:val="18"/>
                <w:szCs w:val="18"/>
                <w:lang w:val="en-US"/>
              </w:rPr>
              <w:t>Elektrifikatsiya</w:t>
            </w:r>
            <w:proofErr w:type="spellEnd"/>
            <w:r w:rsidRPr="00FF51A6">
              <w:rPr>
                <w:rFonts w:ascii="Arial" w:hAnsi="Arial" w:cs="Arial"/>
                <w:sz w:val="18"/>
                <w:szCs w:val="18"/>
                <w:lang w:val="en-US"/>
              </w:rPr>
              <w:t xml:space="preserve">», Pavilion № 55, situated in the heart of the All-Russia Exhibition Centre, for many years is common information, communication, museum, exhibition and educational nucleus of the entire power industry. </w:t>
            </w:r>
          </w:p>
        </w:tc>
      </w:tr>
    </w:tbl>
    <w:p w:rsidR="00316EB7" w:rsidRPr="000B3232" w:rsidRDefault="00316EB7" w:rsidP="00BD4D0E">
      <w:pPr>
        <w:pStyle w:val="a5"/>
        <w:jc w:val="both"/>
        <w:rPr>
          <w:rFonts w:ascii="Arial" w:hAnsi="Arial" w:cs="Arial"/>
          <w:sz w:val="16"/>
          <w:szCs w:val="20"/>
          <w:lang w:val="en-US"/>
        </w:rPr>
      </w:pPr>
    </w:p>
    <w:tbl>
      <w:tblPr>
        <w:tblpPr w:leftFromText="180" w:rightFromText="180" w:vertAnchor="text" w:horzAnchor="margin" w:tblpXSpec="center" w:tblpY="64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47"/>
        <w:gridCol w:w="5054"/>
      </w:tblGrid>
      <w:tr w:rsidR="00417E9F" w:rsidRPr="00FF51A6" w:rsidTr="00321CD2">
        <w:trPr>
          <w:cantSplit/>
          <w:trHeight w:val="267"/>
        </w:trPr>
        <w:tc>
          <w:tcPr>
            <w:tcW w:w="5147" w:type="dxa"/>
            <w:tcBorders>
              <w:left w:val="single" w:sz="4" w:space="0" w:color="auto"/>
            </w:tcBorders>
          </w:tcPr>
          <w:p w:rsidR="00417E9F" w:rsidRPr="00FF51A6" w:rsidRDefault="00417E9F" w:rsidP="00321CD2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51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ЭКСПОНЕНТ ________________________________</w:t>
            </w:r>
          </w:p>
          <w:p w:rsidR="00417E9F" w:rsidRPr="00FF51A6" w:rsidRDefault="00417E9F" w:rsidP="00321CD2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51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_____________________________/</w:t>
            </w:r>
            <w:r w:rsidRPr="00FF51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(Ф.И.О.)</w:t>
            </w:r>
          </w:p>
          <w:p w:rsidR="00417E9F" w:rsidRPr="00FF51A6" w:rsidRDefault="00417E9F" w:rsidP="00321CD2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5054" w:type="dxa"/>
            <w:tcBorders>
              <w:right w:val="single" w:sz="4" w:space="0" w:color="auto"/>
            </w:tcBorders>
          </w:tcPr>
          <w:p w:rsidR="00417E9F" w:rsidRPr="00FF51A6" w:rsidRDefault="00417E9F" w:rsidP="00321CD2">
            <w:pPr>
              <w:spacing w:after="0" w:line="240" w:lineRule="auto"/>
              <w:ind w:left="33" w:hanging="1414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  <w:r w:rsidRPr="00FF51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ОРГАНИЗАТОР </w:t>
            </w:r>
            <w:r w:rsidRPr="00FF51A6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АО «Электрификация»</w:t>
            </w:r>
          </w:p>
          <w:p w:rsidR="00417E9F" w:rsidRPr="00FF51A6" w:rsidRDefault="00417E9F" w:rsidP="00321CD2">
            <w:pPr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F51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 / Е.Р. Абдулхадирова /</w:t>
            </w:r>
          </w:p>
        </w:tc>
      </w:tr>
      <w:tr w:rsidR="00417E9F" w:rsidRPr="00FF51A6" w:rsidTr="00321CD2">
        <w:trPr>
          <w:cantSplit/>
          <w:trHeight w:val="267"/>
        </w:trPr>
        <w:tc>
          <w:tcPr>
            <w:tcW w:w="5147" w:type="dxa"/>
            <w:tcBorders>
              <w:left w:val="single" w:sz="4" w:space="0" w:color="auto"/>
            </w:tcBorders>
          </w:tcPr>
          <w:p w:rsidR="00417E9F" w:rsidRPr="00FF51A6" w:rsidRDefault="00417E9F" w:rsidP="00321CD2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51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М.П.  Дата заполнения заявки   ______________</w:t>
            </w:r>
          </w:p>
        </w:tc>
        <w:tc>
          <w:tcPr>
            <w:tcW w:w="5054" w:type="dxa"/>
            <w:tcBorders>
              <w:right w:val="single" w:sz="4" w:space="0" w:color="auto"/>
            </w:tcBorders>
          </w:tcPr>
          <w:p w:rsidR="00417E9F" w:rsidRPr="00FF51A6" w:rsidRDefault="00417E9F" w:rsidP="00321CD2">
            <w:pPr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F51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М.П.     Дата получения заявки _____________</w:t>
            </w:r>
          </w:p>
        </w:tc>
      </w:tr>
    </w:tbl>
    <w:p w:rsidR="00417E9F" w:rsidRPr="00417E9F" w:rsidRDefault="00417E9F" w:rsidP="00417E9F">
      <w:pPr>
        <w:pStyle w:val="a5"/>
        <w:jc w:val="both"/>
        <w:rPr>
          <w:rFonts w:ascii="Arial" w:hAnsi="Arial" w:cs="Arial"/>
          <w:sz w:val="8"/>
          <w:szCs w:val="20"/>
        </w:rPr>
      </w:pPr>
    </w:p>
    <w:sectPr w:rsidR="00417E9F" w:rsidRPr="00417E9F" w:rsidSect="009A6ECF">
      <w:headerReference w:type="default" r:id="rId12"/>
      <w:footerReference w:type="default" r:id="rId13"/>
      <w:pgSz w:w="11906" w:h="16838"/>
      <w:pgMar w:top="1134" w:right="850" w:bottom="1134" w:left="1701" w:header="117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7E7" w:rsidRDefault="000867E7" w:rsidP="000867E7">
      <w:pPr>
        <w:spacing w:after="0" w:line="240" w:lineRule="auto"/>
      </w:pPr>
      <w:r>
        <w:separator/>
      </w:r>
    </w:p>
  </w:endnote>
  <w:endnote w:type="continuationSeparator" w:id="0">
    <w:p w:rsidR="000867E7" w:rsidRDefault="000867E7" w:rsidP="00086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86E" w:rsidRPr="00417E9F" w:rsidRDefault="000B3232">
    <w:pPr>
      <w:pStyle w:val="a5"/>
      <w:rPr>
        <w:sz w:val="16"/>
      </w:rPr>
    </w:pPr>
    <w:r>
      <w:rPr>
        <w:sz w:val="16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5475002" o:spid="_x0000_s2053" type="#_x0000_t136" style="position:absolute;margin-left:37.15pt;margin-top:443.3pt;width:258.05pt;height:97.7pt;rotation:-1136508fd;z-index:-251658240;mso-position-horizontal-relative:margin;mso-position-vertical-relative:margin" o:allowincell="f" fillcolor="silver" stroked="f">
          <v:fill opacity=".5"/>
          <v:textpath style="font-family:&quot;calibri&quot;;font-size:40pt" string="ОБРАЗЕЦ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7E7" w:rsidRDefault="000867E7" w:rsidP="000867E7">
      <w:pPr>
        <w:spacing w:after="0" w:line="240" w:lineRule="auto"/>
      </w:pPr>
      <w:r>
        <w:separator/>
      </w:r>
    </w:p>
  </w:footnote>
  <w:footnote w:type="continuationSeparator" w:id="0">
    <w:p w:rsidR="000867E7" w:rsidRDefault="000867E7" w:rsidP="00086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7E7" w:rsidRDefault="000B58E8">
    <w:pPr>
      <w:pStyle w:val="a3"/>
    </w:pPr>
    <w:r>
      <w:rPr>
        <w:noProof/>
        <w:lang w:eastAsia="ru-RU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-1097915</wp:posOffset>
          </wp:positionH>
          <wp:positionV relativeFrom="paragraph">
            <wp:posOffset>-772795</wp:posOffset>
          </wp:positionV>
          <wp:extent cx="7563485" cy="1823085"/>
          <wp:effectExtent l="0" t="0" r="0" b="5715"/>
          <wp:wrapThrough wrapText="bothSides">
            <wp:wrapPolygon edited="0">
              <wp:start x="0" y="0"/>
              <wp:lineTo x="0" y="21442"/>
              <wp:lineTo x="21544" y="21442"/>
              <wp:lineTo x="21544" y="0"/>
              <wp:lineTo x="0" y="0"/>
            </wp:wrapPolygon>
          </wp:wrapThrough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шапка_Монтажная область 1 копия 4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485" cy="182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219"/>
    <w:rsid w:val="000867E7"/>
    <w:rsid w:val="000A6DD1"/>
    <w:rsid w:val="000B3232"/>
    <w:rsid w:val="000B58E8"/>
    <w:rsid w:val="001265E1"/>
    <w:rsid w:val="00316EB7"/>
    <w:rsid w:val="003A096C"/>
    <w:rsid w:val="003C586E"/>
    <w:rsid w:val="00417E9F"/>
    <w:rsid w:val="009A6ECF"/>
    <w:rsid w:val="00BD4D0E"/>
    <w:rsid w:val="00D76219"/>
    <w:rsid w:val="00FF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4"/>
    <o:shapelayout v:ext="edit">
      <o:idmap v:ext="edit" data="1"/>
    </o:shapelayout>
  </w:shapeDefaults>
  <w:decimalSymbol w:val=","/>
  <w:listSeparator w:val=";"/>
  <w15:chartTrackingRefBased/>
  <w15:docId w15:val="{345C9B92-5A9B-4D6D-9907-507840862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6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67E7"/>
  </w:style>
  <w:style w:type="paragraph" w:styleId="a5">
    <w:name w:val="footer"/>
    <w:basedOn w:val="a"/>
    <w:link w:val="a6"/>
    <w:unhideWhenUsed/>
    <w:rsid w:val="00086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0867E7"/>
  </w:style>
  <w:style w:type="paragraph" w:styleId="a7">
    <w:name w:val="Body Text"/>
    <w:basedOn w:val="a"/>
    <w:link w:val="a8"/>
    <w:unhideWhenUsed/>
    <w:rsid w:val="003A096C"/>
    <w:pPr>
      <w:spacing w:after="120" w:line="276" w:lineRule="auto"/>
    </w:pPr>
  </w:style>
  <w:style w:type="character" w:customStyle="1" w:styleId="a8">
    <w:name w:val="Основной текст Знак"/>
    <w:basedOn w:val="a0"/>
    <w:link w:val="a7"/>
    <w:rsid w:val="003A096C"/>
  </w:style>
  <w:style w:type="character" w:styleId="a9">
    <w:name w:val="Hyperlink"/>
    <w:basedOn w:val="a0"/>
    <w:uiPriority w:val="99"/>
    <w:unhideWhenUsed/>
    <w:rsid w:val="003A09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xpo-elektra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Ryabtseva.O@expo-elektra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expo-elektra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info@expo-elektra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xpo-elektra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ECD5F-CD95-4E16-9276-6678441B9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Алекса. Бабаянц</dc:creator>
  <cp:keywords/>
  <dc:description/>
  <cp:lastModifiedBy>Кристина Алекса. Бабаянц</cp:lastModifiedBy>
  <cp:revision>7</cp:revision>
  <dcterms:created xsi:type="dcterms:W3CDTF">2019-10-31T12:39:00Z</dcterms:created>
  <dcterms:modified xsi:type="dcterms:W3CDTF">2020-02-10T09:35:00Z</dcterms:modified>
</cp:coreProperties>
</file>